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7C8F8" w14:textId="77777777" w:rsidR="005C5D5B" w:rsidRDefault="005C5D5B" w:rsidP="0050277C">
      <w:pPr>
        <w:pStyle w:val="Header"/>
        <w:ind w:left="-360" w:right="-360"/>
        <w:rPr>
          <w:sz w:val="8"/>
          <w:szCs w:val="8"/>
          <w:rtl/>
        </w:rPr>
      </w:pPr>
      <w:bookmarkStart w:id="0" w:name="_GoBack"/>
      <w:bookmarkEnd w:id="0"/>
    </w:p>
    <w:p w14:paraId="0E75BA9F" w14:textId="77777777" w:rsidR="005C5D5B" w:rsidRPr="00B95F68" w:rsidRDefault="005C5D5B" w:rsidP="005C5D5B">
      <w:pPr>
        <w:pStyle w:val="Header"/>
        <w:ind w:left="140" w:right="-360"/>
        <w:rPr>
          <w:sz w:val="16"/>
          <w:szCs w:val="20"/>
          <w:rtl/>
        </w:rPr>
      </w:pPr>
    </w:p>
    <w:tbl>
      <w:tblPr>
        <w:tblpPr w:leftFromText="180" w:rightFromText="180" w:vertAnchor="text" w:tblpXSpec="center" w:tblpY="1"/>
        <w:tblOverlap w:val="never"/>
        <w:bidiVisual/>
        <w:tblW w:w="10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851"/>
        <w:gridCol w:w="850"/>
        <w:gridCol w:w="4820"/>
      </w:tblGrid>
      <w:tr w:rsidR="005C5D5B" w:rsidRPr="00722082" w14:paraId="70621118" w14:textId="77777777" w:rsidTr="005C5D5B">
        <w:trPr>
          <w:trHeight w:val="2380"/>
        </w:trPr>
        <w:tc>
          <w:tcPr>
            <w:tcW w:w="10490" w:type="dxa"/>
            <w:gridSpan w:val="4"/>
            <w:tcBorders>
              <w:right w:val="double" w:sz="4" w:space="0" w:color="auto"/>
            </w:tcBorders>
            <w:shd w:val="clear" w:color="auto" w:fill="FFFFFF"/>
            <w:noWrap/>
            <w:vAlign w:val="center"/>
          </w:tcPr>
          <w:p w14:paraId="55852826" w14:textId="77777777" w:rsidR="005C5D5B" w:rsidRPr="00C12E13" w:rsidRDefault="005C5D5B" w:rsidP="005C5D5B">
            <w:pPr>
              <w:tabs>
                <w:tab w:val="left" w:pos="2419"/>
              </w:tabs>
              <w:spacing w:line="1080" w:lineRule="auto"/>
              <w:jc w:val="both"/>
              <w:rPr>
                <w:rFonts w:ascii="Arial" w:hAnsi="Arial" w:cs="B Titr"/>
                <w:b/>
                <w:bCs/>
                <w:color w:val="FFFFFF"/>
                <w:sz w:val="16"/>
                <w:szCs w:val="16"/>
                <w:rtl/>
                <w:lang w:bidi="fa-IR"/>
              </w:rPr>
            </w:pPr>
            <w:r w:rsidRPr="00526E1A">
              <w:rPr>
                <w:rFonts w:ascii="Arial" w:hAnsi="Arial" w:cs="B Titr" w:hint="cs"/>
                <w:b/>
                <w:bCs/>
                <w:sz w:val="24"/>
                <w:rtl/>
                <w:lang w:bidi="fa-IR"/>
              </w:rPr>
              <w:t>شرح مانور / شر ایط ضطراری در تاریخ :</w:t>
            </w:r>
          </w:p>
        </w:tc>
      </w:tr>
      <w:tr w:rsidR="005C5D5B" w:rsidRPr="00722082" w14:paraId="3717BA25" w14:textId="77777777" w:rsidTr="00B933EF">
        <w:trPr>
          <w:trHeight w:val="665"/>
        </w:trPr>
        <w:tc>
          <w:tcPr>
            <w:tcW w:w="10490" w:type="dxa"/>
            <w:gridSpan w:val="4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7D36B702" w14:textId="77777777" w:rsidR="005C5D5B" w:rsidRPr="00526E1A" w:rsidRDefault="005C5D5B" w:rsidP="00B933EF">
            <w:pPr>
              <w:rPr>
                <w:rFonts w:ascii="Arial" w:hAnsi="Arial" w:cs="B Titr"/>
                <w:b/>
                <w:bCs/>
                <w:sz w:val="28"/>
                <w:szCs w:val="28"/>
              </w:rPr>
            </w:pPr>
            <w:r w:rsidRPr="00526E1A">
              <w:rPr>
                <w:rFonts w:ascii="Arial" w:hAnsi="Arial" w:cs="B Titr" w:hint="cs"/>
                <w:b/>
                <w:bCs/>
                <w:sz w:val="24"/>
                <w:rtl/>
              </w:rPr>
              <w:t xml:space="preserve">تعیین نقاط قوت و ضعف : </w:t>
            </w:r>
          </w:p>
        </w:tc>
      </w:tr>
      <w:tr w:rsidR="005C5D5B" w:rsidRPr="00722082" w14:paraId="241794ED" w14:textId="77777777" w:rsidTr="00B933EF">
        <w:trPr>
          <w:trHeight w:val="564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CDF01" w14:textId="77777777" w:rsidR="005C5D5B" w:rsidRPr="005C5D5B" w:rsidRDefault="005C5D5B" w:rsidP="00B933EF">
            <w:pPr>
              <w:jc w:val="center"/>
              <w:rPr>
                <w:rFonts w:ascii="Arial" w:hAnsi="Arial" w:cs="B Titr"/>
                <w:b/>
                <w:bCs/>
                <w:sz w:val="22"/>
              </w:rPr>
            </w:pPr>
            <w:r w:rsidRPr="005C5D5B">
              <w:rPr>
                <w:rFonts w:ascii="Arial" w:hAnsi="Arial" w:cs="B Titr" w:hint="cs"/>
                <w:b/>
                <w:bCs/>
                <w:sz w:val="22"/>
                <w:szCs w:val="22"/>
                <w:rtl/>
              </w:rPr>
              <w:t>معیارها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1400BB" w14:textId="77777777" w:rsidR="005C5D5B" w:rsidRPr="005C5D5B" w:rsidRDefault="005C5D5B" w:rsidP="00B933EF">
            <w:pPr>
              <w:jc w:val="center"/>
              <w:rPr>
                <w:rFonts w:ascii="Arial" w:hAnsi="Arial" w:cs="B Titr"/>
                <w:b/>
                <w:bCs/>
                <w:sz w:val="22"/>
              </w:rPr>
            </w:pPr>
            <w:r w:rsidRPr="005C5D5B">
              <w:rPr>
                <w:rFonts w:ascii="Arial" w:hAnsi="Arial" w:cs="B Titr" w:hint="cs"/>
                <w:b/>
                <w:bCs/>
                <w:sz w:val="22"/>
                <w:szCs w:val="22"/>
                <w:rtl/>
              </w:rPr>
              <w:t>قوت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6CD7D4" w14:textId="77777777" w:rsidR="005C5D5B" w:rsidRPr="005C5D5B" w:rsidRDefault="005C5D5B" w:rsidP="00B933EF">
            <w:pPr>
              <w:jc w:val="center"/>
              <w:rPr>
                <w:rFonts w:ascii="Arial" w:hAnsi="Arial" w:cs="B Titr"/>
                <w:b/>
                <w:bCs/>
                <w:sz w:val="22"/>
              </w:rPr>
            </w:pPr>
            <w:r w:rsidRPr="005C5D5B">
              <w:rPr>
                <w:rFonts w:ascii="Arial" w:hAnsi="Arial" w:cs="B Titr" w:hint="cs"/>
                <w:b/>
                <w:bCs/>
                <w:sz w:val="22"/>
                <w:szCs w:val="22"/>
                <w:rtl/>
              </w:rPr>
              <w:t>ضعف</w:t>
            </w:r>
          </w:p>
        </w:tc>
        <w:tc>
          <w:tcPr>
            <w:tcW w:w="482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0A0CE50" w14:textId="77777777" w:rsidR="005C5D5B" w:rsidRPr="005C5D5B" w:rsidRDefault="005C5D5B" w:rsidP="00B933EF">
            <w:pPr>
              <w:jc w:val="center"/>
              <w:rPr>
                <w:rFonts w:ascii="Arial" w:hAnsi="Arial" w:cs="B Titr"/>
                <w:b/>
                <w:bCs/>
                <w:sz w:val="22"/>
              </w:rPr>
            </w:pPr>
            <w:r w:rsidRPr="005C5D5B">
              <w:rPr>
                <w:rFonts w:ascii="Arial" w:hAnsi="Arial" w:cs="B Titr" w:hint="cs"/>
                <w:b/>
                <w:bCs/>
                <w:sz w:val="22"/>
                <w:szCs w:val="22"/>
                <w:rtl/>
              </w:rPr>
              <w:t>توضیحات</w:t>
            </w:r>
          </w:p>
        </w:tc>
      </w:tr>
      <w:tr w:rsidR="005C5D5B" w:rsidRPr="00722082" w14:paraId="566F08CC" w14:textId="77777777" w:rsidTr="00B933EF">
        <w:trPr>
          <w:trHeight w:val="564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914FA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  <w:r w:rsidRPr="00EC1D56">
              <w:rPr>
                <w:rFonts w:cs="B Nazanin" w:hint="cs"/>
                <w:b/>
                <w:bCs/>
                <w:rtl/>
                <w:lang w:bidi="fa-IR"/>
              </w:rPr>
              <w:t>حضور به موقع افراد: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667C3B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B8D33A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482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D8C3236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</w:tr>
      <w:tr w:rsidR="005C5D5B" w:rsidRPr="00722082" w14:paraId="2B95E037" w14:textId="77777777" w:rsidTr="00B933EF">
        <w:trPr>
          <w:trHeight w:val="564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16960" w14:textId="77777777" w:rsidR="005C5D5B" w:rsidRDefault="005C5D5B" w:rsidP="00B933EF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  <w:r w:rsidRPr="00EC1D56">
              <w:rPr>
                <w:rFonts w:cs="B Nazanin" w:hint="cs"/>
                <w:b/>
                <w:bCs/>
                <w:rtl/>
                <w:lang w:bidi="fa-IR"/>
              </w:rPr>
              <w:t>وجود تجهیزات مناسب:</w:t>
            </w:r>
          </w:p>
          <w:p w14:paraId="3D247DF6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  <w:r w:rsidRPr="00EC1D56">
              <w:rPr>
                <w:rFonts w:cs="B Nazanin" w:hint="cs"/>
                <w:b/>
                <w:bCs/>
                <w:rtl/>
                <w:lang w:bidi="fa-IR"/>
              </w:rPr>
              <w:t>(ماشین آلات، مواد، وسایل)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012A66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3C45157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482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D71389D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</w:tr>
      <w:tr w:rsidR="005C5D5B" w:rsidRPr="00722082" w14:paraId="2CB3D243" w14:textId="77777777" w:rsidTr="00B933EF">
        <w:trPr>
          <w:trHeight w:val="564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75727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  <w:r w:rsidRPr="00EC1D56">
              <w:rPr>
                <w:rFonts w:cs="B Nazanin" w:hint="cs"/>
                <w:b/>
                <w:bCs/>
                <w:rtl/>
                <w:lang w:bidi="fa-IR"/>
              </w:rPr>
              <w:t>دسترسی مناسب  به محل</w:t>
            </w:r>
            <w:r>
              <w:rPr>
                <w:rFonts w:cs="B Nazanin" w:hint="cs"/>
                <w:b/>
                <w:bCs/>
                <w:rtl/>
                <w:lang w:bidi="fa-IR"/>
              </w:rPr>
              <w:t xml:space="preserve"> عملیات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673D5A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A9526D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482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6CC0A4C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</w:tr>
      <w:tr w:rsidR="005C5D5B" w:rsidRPr="00722082" w14:paraId="24D646F0" w14:textId="77777777" w:rsidTr="00B933EF">
        <w:trPr>
          <w:trHeight w:val="564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62737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سرعت عمل افراد</w:t>
            </w:r>
            <w:r w:rsidRPr="00EC1D56">
              <w:rPr>
                <w:rFonts w:cs="B Nazanin" w:hint="cs"/>
                <w:b/>
                <w:bCs/>
                <w:rtl/>
                <w:lang w:bidi="fa-IR"/>
              </w:rPr>
              <w:t xml:space="preserve"> نیروهای تیم واکنش سریع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6B1869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944D2A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482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F60EFA4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</w:tr>
      <w:tr w:rsidR="005C5D5B" w:rsidRPr="00722082" w14:paraId="5D7EE8EC" w14:textId="77777777" w:rsidTr="00B933EF">
        <w:trPr>
          <w:trHeight w:val="564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C2F4B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  <w:r>
              <w:rPr>
                <w:rFonts w:cs="B Nazanin" w:hint="cs"/>
                <w:b/>
                <w:bCs/>
                <w:rtl/>
                <w:lang w:bidi="fa-IR"/>
              </w:rPr>
              <w:t>دقت عمل و مهارت کافی افراد</w:t>
            </w:r>
            <w:r w:rsidRPr="00EC1D56">
              <w:rPr>
                <w:rFonts w:cs="B Nazanin" w:hint="cs"/>
                <w:b/>
                <w:bCs/>
                <w:rtl/>
                <w:lang w:bidi="fa-IR"/>
              </w:rPr>
              <w:t xml:space="preserve"> نیروهای تیم واکنش سریع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5F1C60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BD05755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482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2B32427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</w:tr>
      <w:tr w:rsidR="005C5D5B" w:rsidRPr="00722082" w14:paraId="6D455EC6" w14:textId="77777777" w:rsidTr="00B933EF">
        <w:trPr>
          <w:trHeight w:val="564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A9035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  <w:r w:rsidRPr="00EC1D56">
              <w:rPr>
                <w:rFonts w:cs="B Nazanin" w:hint="cs"/>
                <w:b/>
                <w:bCs/>
                <w:rtl/>
                <w:lang w:bidi="fa-IR"/>
              </w:rPr>
              <w:t>اطلاع رسانی و اعلام به موقع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83B1F5D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F2F1204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482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BD31E7B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</w:tr>
      <w:tr w:rsidR="005C5D5B" w:rsidRPr="00722082" w14:paraId="24D9A61F" w14:textId="77777777" w:rsidTr="00B933EF">
        <w:trPr>
          <w:trHeight w:val="564"/>
        </w:trPr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1C925" w14:textId="77777777" w:rsidR="005C5D5B" w:rsidRPr="00C12E13" w:rsidRDefault="005C5D5B" w:rsidP="00B933EF">
            <w:pPr>
              <w:rPr>
                <w:rFonts w:ascii="Arial" w:hAnsi="Arial" w:cs="B Zar"/>
                <w:b/>
                <w:bCs/>
                <w:sz w:val="22"/>
                <w:rtl/>
              </w:rPr>
            </w:pPr>
            <w:r>
              <w:rPr>
                <w:rFonts w:ascii="Arial" w:hAnsi="Arial" w:cs="B Zar" w:hint="cs"/>
                <w:b/>
                <w:bCs/>
                <w:sz w:val="22"/>
                <w:szCs w:val="22"/>
                <w:rtl/>
              </w:rPr>
              <w:t xml:space="preserve">سایر : 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19E439D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94E08F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  <w:tc>
          <w:tcPr>
            <w:tcW w:w="482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D77B7F8" w14:textId="77777777" w:rsidR="005C5D5B" w:rsidRPr="00C12E13" w:rsidRDefault="005C5D5B" w:rsidP="00B933EF">
            <w:pPr>
              <w:jc w:val="center"/>
              <w:rPr>
                <w:rFonts w:ascii="Arial" w:hAnsi="Arial" w:cs="B Zar"/>
                <w:b/>
                <w:bCs/>
                <w:sz w:val="22"/>
                <w:rtl/>
              </w:rPr>
            </w:pPr>
          </w:p>
        </w:tc>
      </w:tr>
      <w:tr w:rsidR="005C5D5B" w:rsidRPr="00722082" w14:paraId="68468064" w14:textId="77777777" w:rsidTr="00B933EF">
        <w:trPr>
          <w:trHeight w:val="1562"/>
        </w:trPr>
        <w:tc>
          <w:tcPr>
            <w:tcW w:w="10490" w:type="dxa"/>
            <w:gridSpan w:val="4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4CC6C502" w14:textId="77777777" w:rsidR="005C5D5B" w:rsidRPr="00526E1A" w:rsidRDefault="005C5D5B" w:rsidP="00B933EF">
            <w:pPr>
              <w:rPr>
                <w:rFonts w:ascii="Arial" w:hAnsi="Arial" w:cs="B Titr"/>
                <w:b/>
                <w:bCs/>
                <w:sz w:val="22"/>
                <w:rtl/>
              </w:rPr>
            </w:pPr>
            <w:r w:rsidRPr="00526E1A">
              <w:rPr>
                <w:rFonts w:ascii="Arial" w:hAnsi="Arial" w:cs="B Titr" w:hint="cs"/>
                <w:b/>
                <w:bCs/>
                <w:sz w:val="22"/>
                <w:szCs w:val="22"/>
                <w:rtl/>
              </w:rPr>
              <w:t>اقدامات اصلاحی پیشنهادی :</w:t>
            </w:r>
          </w:p>
          <w:p w14:paraId="0080BE17" w14:textId="77777777" w:rsidR="005C5D5B" w:rsidRDefault="005C5D5B" w:rsidP="00B933EF">
            <w:pPr>
              <w:rPr>
                <w:rFonts w:ascii="Arial" w:hAnsi="Arial" w:cs="B Zar"/>
                <w:sz w:val="22"/>
                <w:rtl/>
              </w:rPr>
            </w:pPr>
          </w:p>
          <w:p w14:paraId="66091C18" w14:textId="77777777" w:rsidR="005C5D5B" w:rsidRDefault="005C5D5B" w:rsidP="00B933EF">
            <w:pPr>
              <w:rPr>
                <w:rFonts w:ascii="Arial" w:hAnsi="Arial" w:cs="B Zar"/>
                <w:sz w:val="22"/>
                <w:rtl/>
              </w:rPr>
            </w:pPr>
          </w:p>
          <w:p w14:paraId="0687B737" w14:textId="77777777" w:rsidR="005C5D5B" w:rsidRDefault="005C5D5B" w:rsidP="00B933EF">
            <w:pPr>
              <w:rPr>
                <w:rFonts w:ascii="Arial" w:hAnsi="Arial" w:cs="B Zar"/>
                <w:sz w:val="22"/>
                <w:rtl/>
              </w:rPr>
            </w:pPr>
          </w:p>
          <w:p w14:paraId="1F8C668A" w14:textId="77777777" w:rsidR="005C5D5B" w:rsidRPr="00526E1A" w:rsidRDefault="005C5D5B" w:rsidP="00B933EF">
            <w:pPr>
              <w:rPr>
                <w:rFonts w:ascii="Arial" w:hAnsi="Arial" w:cs="B Zar"/>
                <w:sz w:val="22"/>
                <w:rtl/>
              </w:rPr>
            </w:pPr>
          </w:p>
        </w:tc>
      </w:tr>
    </w:tbl>
    <w:p w14:paraId="73B8685F" w14:textId="77777777" w:rsidR="005C5D5B" w:rsidRPr="000F4E3B" w:rsidRDefault="005C5D5B" w:rsidP="005C5D5B">
      <w:pPr>
        <w:jc w:val="lowKashida"/>
        <w:rPr>
          <w:rFonts w:cs="B Zar"/>
          <w:b/>
          <w:sz w:val="6"/>
          <w:szCs w:val="6"/>
          <w:rtl/>
          <w:lang w:bidi="fa-IR"/>
        </w:rPr>
      </w:pPr>
    </w:p>
    <w:p w14:paraId="048901DF" w14:textId="77777777" w:rsidR="005C5D5B" w:rsidRDefault="005C5D5B" w:rsidP="005C5D5B">
      <w:pPr>
        <w:ind w:left="140"/>
        <w:rPr>
          <w:rFonts w:cs="B Titr"/>
          <w:b/>
          <w:bCs/>
          <w:sz w:val="22"/>
          <w:szCs w:val="22"/>
          <w:rtl/>
          <w:lang w:bidi="fa-IR"/>
        </w:rPr>
      </w:pPr>
      <w:r>
        <w:rPr>
          <w:rFonts w:cs="B Titr" w:hint="cs"/>
          <w:b/>
          <w:bCs/>
          <w:sz w:val="22"/>
          <w:szCs w:val="22"/>
          <w:rtl/>
          <w:lang w:bidi="fa-IR"/>
        </w:rPr>
        <w:t>ا</w:t>
      </w:r>
      <w:r w:rsidRPr="00526E1A">
        <w:rPr>
          <w:rFonts w:cs="B Titr" w:hint="cs"/>
          <w:b/>
          <w:bCs/>
          <w:sz w:val="22"/>
          <w:szCs w:val="22"/>
          <w:rtl/>
          <w:lang w:bidi="fa-IR"/>
        </w:rPr>
        <w:t>فراد حاضر در محل :</w:t>
      </w:r>
    </w:p>
    <w:p w14:paraId="17197725" w14:textId="77777777" w:rsidR="005C5D5B" w:rsidRPr="00526E1A" w:rsidRDefault="005C5D5B" w:rsidP="005C5D5B">
      <w:pPr>
        <w:rPr>
          <w:rFonts w:cs="B Titr"/>
          <w:sz w:val="22"/>
          <w:szCs w:val="22"/>
          <w:rtl/>
          <w:lang w:bidi="fa-IR"/>
        </w:rPr>
      </w:pPr>
    </w:p>
    <w:p w14:paraId="46FC8395" w14:textId="77777777" w:rsidR="005C5D5B" w:rsidRPr="005C5D5B" w:rsidRDefault="005C5D5B" w:rsidP="005C5D5B">
      <w:pPr>
        <w:jc w:val="center"/>
        <w:rPr>
          <w:rFonts w:cs="B Mitra"/>
          <w:sz w:val="22"/>
          <w:szCs w:val="22"/>
          <w:rtl/>
          <w:lang w:bidi="fa-IR"/>
        </w:rPr>
      </w:pPr>
    </w:p>
    <w:tbl>
      <w:tblPr>
        <w:bidiVisual/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7"/>
        <w:gridCol w:w="4864"/>
      </w:tblGrid>
      <w:tr w:rsidR="005C5D5B" w:rsidRPr="005C5D5B" w14:paraId="22809F59" w14:textId="77777777" w:rsidTr="005C5D5B">
        <w:trPr>
          <w:trHeight w:val="1244"/>
          <w:jc w:val="center"/>
        </w:trPr>
        <w:tc>
          <w:tcPr>
            <w:tcW w:w="4917" w:type="dxa"/>
            <w:vAlign w:val="center"/>
          </w:tcPr>
          <w:p w14:paraId="6050CD5C" w14:textId="77777777" w:rsidR="005C5D5B" w:rsidRPr="005C5D5B" w:rsidRDefault="005C5D5B" w:rsidP="005C5D5B">
            <w:pPr>
              <w:jc w:val="center"/>
              <w:rPr>
                <w:rFonts w:cs="B Mitra"/>
                <w:b/>
                <w:bCs/>
                <w:sz w:val="22"/>
                <w:rtl/>
                <w:lang w:bidi="fa-IR"/>
              </w:rPr>
            </w:pPr>
            <w:r w:rsidRPr="005C5D5B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نام و امضاء تکمیل کننده :</w:t>
            </w:r>
          </w:p>
        </w:tc>
        <w:tc>
          <w:tcPr>
            <w:tcW w:w="4864" w:type="dxa"/>
            <w:vAlign w:val="center"/>
          </w:tcPr>
          <w:p w14:paraId="16E32149" w14:textId="77777777" w:rsidR="005C5D5B" w:rsidRPr="005C5D5B" w:rsidRDefault="005C5D5B" w:rsidP="005C5D5B">
            <w:pPr>
              <w:jc w:val="center"/>
              <w:rPr>
                <w:rFonts w:cs="B Mitra"/>
                <w:b/>
                <w:bCs/>
                <w:sz w:val="22"/>
                <w:rtl/>
                <w:lang w:bidi="fa-IR"/>
              </w:rPr>
            </w:pPr>
            <w:r w:rsidRPr="005C5D5B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نام و امضاء تایید کننده :</w:t>
            </w:r>
          </w:p>
        </w:tc>
      </w:tr>
    </w:tbl>
    <w:p w14:paraId="3B6DEB28" w14:textId="77777777" w:rsidR="005C5D5B" w:rsidRPr="00526E1A" w:rsidRDefault="005C5D5B" w:rsidP="005C5D5B">
      <w:pPr>
        <w:rPr>
          <w:rFonts w:cs="B Titr"/>
          <w:sz w:val="22"/>
          <w:szCs w:val="22"/>
          <w:rtl/>
          <w:lang w:bidi="fa-IR"/>
        </w:rPr>
      </w:pPr>
    </w:p>
    <w:p w14:paraId="02E31E80" w14:textId="77777777" w:rsidR="0050277C" w:rsidRPr="005C5D5B" w:rsidRDefault="0050277C" w:rsidP="005C5D5B">
      <w:pPr>
        <w:rPr>
          <w:rtl/>
          <w:lang w:bidi="fa-IR"/>
        </w:rPr>
      </w:pPr>
    </w:p>
    <w:sectPr w:rsidR="0050277C" w:rsidRPr="005C5D5B" w:rsidSect="0050277C">
      <w:headerReference w:type="default" r:id="rId6"/>
      <w:pgSz w:w="11906" w:h="16838"/>
      <w:pgMar w:top="1440" w:right="567" w:bottom="567" w:left="567" w:header="425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9C8E3" w14:textId="77777777" w:rsidR="00FA50CE" w:rsidRDefault="00FA50CE" w:rsidP="000D0891">
      <w:r>
        <w:separator/>
      </w:r>
    </w:p>
  </w:endnote>
  <w:endnote w:type="continuationSeparator" w:id="0">
    <w:p w14:paraId="0DB29992" w14:textId="77777777" w:rsidR="00FA50CE" w:rsidRDefault="00FA50CE" w:rsidP="000D0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Nazanin">
    <w:altName w:val="Courier New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BD1B5" w14:textId="77777777" w:rsidR="00FA50CE" w:rsidRDefault="00FA50CE" w:rsidP="000D0891">
      <w:r>
        <w:separator/>
      </w:r>
    </w:p>
  </w:footnote>
  <w:footnote w:type="continuationSeparator" w:id="0">
    <w:p w14:paraId="192EA660" w14:textId="77777777" w:rsidR="00FA50CE" w:rsidRDefault="00FA50CE" w:rsidP="000D0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bidiVisual/>
      <w:tblW w:w="10794" w:type="dxa"/>
      <w:jc w:val="center"/>
      <w:tblBorders>
        <w:top w:val="threeDEngrave" w:sz="12" w:space="0" w:color="auto"/>
        <w:left w:val="threeDEngrave" w:sz="12" w:space="0" w:color="auto"/>
        <w:bottom w:val="threeDEngrave" w:sz="12" w:space="0" w:color="auto"/>
        <w:right w:val="threeDEngrave" w:sz="12" w:space="0" w:color="auto"/>
        <w:insideH w:val="threeDEngrave" w:sz="12" w:space="0" w:color="auto"/>
        <w:insideV w:val="threeDEngrave" w:sz="12" w:space="0" w:color="auto"/>
      </w:tblBorders>
      <w:tblLayout w:type="fixed"/>
      <w:tblLook w:val="01E0" w:firstRow="1" w:lastRow="1" w:firstColumn="1" w:lastColumn="1" w:noHBand="0" w:noVBand="0"/>
    </w:tblPr>
    <w:tblGrid>
      <w:gridCol w:w="3128"/>
      <w:gridCol w:w="4689"/>
      <w:gridCol w:w="2977"/>
    </w:tblGrid>
    <w:tr w:rsidR="000D0891" w14:paraId="57B61708" w14:textId="77777777" w:rsidTr="00D12D05">
      <w:trPr>
        <w:trHeight w:val="366"/>
        <w:jc w:val="center"/>
      </w:trPr>
      <w:tc>
        <w:tcPr>
          <w:tcW w:w="3128" w:type="dxa"/>
          <w:vMerge w:val="restart"/>
          <w:vAlign w:val="center"/>
        </w:tcPr>
        <w:p w14:paraId="1E6FC63A" w14:textId="77777777" w:rsidR="000D0891" w:rsidRPr="00DB5078" w:rsidRDefault="000D0891" w:rsidP="00D12D05">
          <w:pPr>
            <w:rPr>
              <w:rFonts w:cs="B Titr"/>
              <w:rtl/>
            </w:rPr>
          </w:pPr>
        </w:p>
      </w:tc>
      <w:tc>
        <w:tcPr>
          <w:tcW w:w="4689" w:type="dxa"/>
          <w:vMerge w:val="restart"/>
          <w:vAlign w:val="center"/>
        </w:tcPr>
        <w:p w14:paraId="411457DE" w14:textId="77777777" w:rsidR="000D0891" w:rsidRPr="00C01601" w:rsidRDefault="005C5D5B" w:rsidP="0050277C">
          <w:pPr>
            <w:spacing w:line="360" w:lineRule="auto"/>
            <w:jc w:val="center"/>
            <w:rPr>
              <w:rFonts w:cs="B Titr"/>
              <w:b/>
              <w:bCs/>
              <w:sz w:val="36"/>
              <w:szCs w:val="36"/>
              <w:rtl/>
            </w:rPr>
          </w:pPr>
          <w:r w:rsidRPr="00D12D05">
            <w:rPr>
              <w:rFonts w:cs="B Titr" w:hint="cs"/>
              <w:b/>
              <w:bCs/>
              <w:sz w:val="24"/>
              <w:rtl/>
            </w:rPr>
            <w:t>فرم ارزیابی مانور-اقدام در شرایط اضطراری</w:t>
          </w:r>
        </w:p>
      </w:tc>
      <w:tc>
        <w:tcPr>
          <w:tcW w:w="2977" w:type="dxa"/>
          <w:tcBorders>
            <w:bottom w:val="single" w:sz="4" w:space="0" w:color="auto"/>
          </w:tcBorders>
          <w:vAlign w:val="center"/>
        </w:tcPr>
        <w:p w14:paraId="447BAD59" w14:textId="0A3558AD" w:rsidR="000D0891" w:rsidRPr="0097700E" w:rsidRDefault="000D0891" w:rsidP="00EC2E3D">
          <w:pPr>
            <w:rPr>
              <w:rFonts w:cs="B Titr"/>
              <w:b/>
              <w:bCs/>
            </w:rPr>
          </w:pPr>
          <w:r w:rsidRPr="0097700E">
            <w:rPr>
              <w:rFonts w:cs="B Titr" w:hint="cs"/>
              <w:b/>
              <w:bCs/>
              <w:rtl/>
            </w:rPr>
            <w:t xml:space="preserve">کد </w:t>
          </w:r>
          <w:r w:rsidR="007F6860">
            <w:rPr>
              <w:rFonts w:cs="B Titr" w:hint="cs"/>
              <w:b/>
              <w:bCs/>
              <w:rtl/>
            </w:rPr>
            <w:t>فرم</w:t>
          </w:r>
          <w:r w:rsidRPr="0097700E">
            <w:rPr>
              <w:rFonts w:cs="B Titr" w:hint="cs"/>
              <w:b/>
              <w:bCs/>
              <w:rtl/>
            </w:rPr>
            <w:t xml:space="preserve"> :</w:t>
          </w:r>
          <w:r w:rsidR="00917BFE">
            <w:rPr>
              <w:rFonts w:cs="B Titr" w:hint="cs"/>
              <w:b/>
              <w:bCs/>
              <w:rtl/>
            </w:rPr>
            <w:t xml:space="preserve"> </w:t>
          </w:r>
          <w:r w:rsidR="007F6860">
            <w:rPr>
              <w:rFonts w:cs="Times New Roman"/>
              <w:b/>
              <w:bCs/>
              <w:sz w:val="28"/>
              <w:szCs w:val="28"/>
            </w:rPr>
            <w:t xml:space="preserve"> </w:t>
          </w:r>
          <w:r w:rsidR="00EC2E3D">
            <w:rPr>
              <w:rFonts w:cs="Times New Roman"/>
              <w:b/>
              <w:bCs/>
              <w:sz w:val="28"/>
              <w:szCs w:val="28"/>
            </w:rPr>
            <w:t>F-OP-02-00</w:t>
          </w:r>
        </w:p>
      </w:tc>
    </w:tr>
    <w:tr w:rsidR="000D0891" w14:paraId="1F63E2B4" w14:textId="77777777" w:rsidTr="00D12D05">
      <w:trPr>
        <w:trHeight w:val="450"/>
        <w:jc w:val="center"/>
      </w:trPr>
      <w:tc>
        <w:tcPr>
          <w:tcW w:w="3128" w:type="dxa"/>
          <w:vMerge/>
          <w:vAlign w:val="center"/>
        </w:tcPr>
        <w:p w14:paraId="7F9E76BA" w14:textId="77777777" w:rsidR="000D0891" w:rsidRPr="000D0891" w:rsidRDefault="000D0891" w:rsidP="000D0891">
          <w:pPr>
            <w:spacing w:line="360" w:lineRule="auto"/>
            <w:jc w:val="center"/>
            <w:rPr>
              <w:rFonts w:cs="B Titr"/>
              <w:b/>
              <w:bCs/>
              <w:noProof/>
              <w:sz w:val="32"/>
              <w:szCs w:val="32"/>
              <w:rtl/>
            </w:rPr>
          </w:pPr>
        </w:p>
      </w:tc>
      <w:tc>
        <w:tcPr>
          <w:tcW w:w="4689" w:type="dxa"/>
          <w:vMerge/>
          <w:vAlign w:val="center"/>
        </w:tcPr>
        <w:p w14:paraId="7D3DC231" w14:textId="77777777" w:rsidR="000D0891" w:rsidRPr="000D0891" w:rsidRDefault="000D0891" w:rsidP="000D0891">
          <w:pPr>
            <w:spacing w:line="360" w:lineRule="auto"/>
            <w:jc w:val="center"/>
            <w:rPr>
              <w:rFonts w:cs="B Titr"/>
              <w:b/>
              <w:bCs/>
              <w:sz w:val="28"/>
              <w:szCs w:val="28"/>
              <w:rtl/>
            </w:rPr>
          </w:pPr>
        </w:p>
      </w:tc>
      <w:tc>
        <w:tcPr>
          <w:tcW w:w="2977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454FBF1F" w14:textId="77777777" w:rsidR="000D0891" w:rsidRPr="0097700E" w:rsidRDefault="000D0891" w:rsidP="000D0891">
          <w:pPr>
            <w:rPr>
              <w:rFonts w:cs="B Titr"/>
              <w:b/>
              <w:bCs/>
              <w:rtl/>
            </w:rPr>
          </w:pPr>
          <w:r>
            <w:rPr>
              <w:rFonts w:cs="B Titr" w:hint="cs"/>
              <w:b/>
              <w:bCs/>
              <w:rtl/>
            </w:rPr>
            <w:t>شماره سریال :</w:t>
          </w:r>
        </w:p>
      </w:tc>
    </w:tr>
    <w:tr w:rsidR="000D0891" w14:paraId="661F16E0" w14:textId="77777777" w:rsidTr="00D12D05">
      <w:trPr>
        <w:trHeight w:val="450"/>
        <w:jc w:val="center"/>
      </w:trPr>
      <w:tc>
        <w:tcPr>
          <w:tcW w:w="3128" w:type="dxa"/>
          <w:vMerge/>
          <w:vAlign w:val="center"/>
        </w:tcPr>
        <w:p w14:paraId="55FCD015" w14:textId="77777777" w:rsidR="000D0891" w:rsidRPr="000D0891" w:rsidRDefault="000D0891" w:rsidP="000D0891">
          <w:pPr>
            <w:spacing w:line="360" w:lineRule="auto"/>
            <w:jc w:val="center"/>
            <w:rPr>
              <w:rFonts w:cs="B Titr"/>
              <w:b/>
              <w:bCs/>
              <w:noProof/>
              <w:sz w:val="32"/>
              <w:szCs w:val="32"/>
              <w:rtl/>
            </w:rPr>
          </w:pPr>
        </w:p>
      </w:tc>
      <w:tc>
        <w:tcPr>
          <w:tcW w:w="4689" w:type="dxa"/>
          <w:vMerge/>
          <w:vAlign w:val="center"/>
        </w:tcPr>
        <w:p w14:paraId="5EC79469" w14:textId="77777777" w:rsidR="000D0891" w:rsidRPr="000D0891" w:rsidRDefault="000D0891" w:rsidP="000D0891">
          <w:pPr>
            <w:spacing w:line="360" w:lineRule="auto"/>
            <w:jc w:val="center"/>
            <w:rPr>
              <w:rFonts w:cs="B Titr"/>
              <w:b/>
              <w:bCs/>
              <w:sz w:val="28"/>
              <w:szCs w:val="28"/>
              <w:rtl/>
            </w:rPr>
          </w:pPr>
        </w:p>
      </w:tc>
      <w:tc>
        <w:tcPr>
          <w:tcW w:w="2977" w:type="dxa"/>
          <w:tcBorders>
            <w:top w:val="single" w:sz="4" w:space="0" w:color="auto"/>
          </w:tcBorders>
          <w:vAlign w:val="center"/>
        </w:tcPr>
        <w:p w14:paraId="299577BB" w14:textId="05CE988C" w:rsidR="000D0891" w:rsidRPr="0097700E" w:rsidRDefault="000D0891" w:rsidP="000D0891">
          <w:pPr>
            <w:jc w:val="center"/>
            <w:rPr>
              <w:rFonts w:cs="B Titr"/>
              <w:b/>
              <w:bCs/>
              <w:rtl/>
            </w:rPr>
          </w:pPr>
          <w:r w:rsidRPr="0097700E">
            <w:rPr>
              <w:rFonts w:cs="B Titr" w:hint="cs"/>
              <w:b/>
              <w:bCs/>
              <w:rtl/>
            </w:rPr>
            <w:t>صفحه</w:t>
          </w:r>
          <w:r>
            <w:rPr>
              <w:rFonts w:cs="B Titr" w:hint="cs"/>
              <w:b/>
              <w:bCs/>
              <w:rtl/>
            </w:rPr>
            <w:t xml:space="preserve"> </w:t>
          </w:r>
          <w:r w:rsidR="0079449C" w:rsidRPr="0097700E">
            <w:rPr>
              <w:rFonts w:cs="B Titr"/>
              <w:b/>
              <w:bCs/>
            </w:rPr>
            <w:fldChar w:fldCharType="begin"/>
          </w:r>
          <w:r w:rsidRPr="0097700E">
            <w:rPr>
              <w:rFonts w:cs="B Titr"/>
              <w:b/>
              <w:bCs/>
            </w:rPr>
            <w:instrText xml:space="preserve"> PAGE   \* MERGEFORMAT </w:instrText>
          </w:r>
          <w:r w:rsidR="0079449C" w:rsidRPr="0097700E">
            <w:rPr>
              <w:rFonts w:cs="B Titr"/>
              <w:b/>
              <w:bCs/>
            </w:rPr>
            <w:fldChar w:fldCharType="separate"/>
          </w:r>
          <w:r w:rsidR="00EC2E3D">
            <w:rPr>
              <w:rFonts w:cs="B Titr"/>
              <w:b/>
              <w:bCs/>
              <w:noProof/>
              <w:rtl/>
            </w:rPr>
            <w:t>1</w:t>
          </w:r>
          <w:r w:rsidR="0079449C" w:rsidRPr="0097700E">
            <w:rPr>
              <w:rFonts w:cs="B Titr"/>
              <w:b/>
              <w:bCs/>
            </w:rPr>
            <w:fldChar w:fldCharType="end"/>
          </w:r>
          <w:r>
            <w:rPr>
              <w:rFonts w:cs="B Titr" w:hint="cs"/>
              <w:b/>
              <w:bCs/>
              <w:rtl/>
            </w:rPr>
            <w:t xml:space="preserve">  از  1</w:t>
          </w:r>
        </w:p>
      </w:tc>
    </w:tr>
  </w:tbl>
  <w:p w14:paraId="51BD7653" w14:textId="77777777" w:rsidR="000D0891" w:rsidRPr="000D0891" w:rsidRDefault="000D0891" w:rsidP="000D0891">
    <w:pPr>
      <w:pStyle w:val="Head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891"/>
    <w:rsid w:val="00065450"/>
    <w:rsid w:val="000D0891"/>
    <w:rsid w:val="00144DA8"/>
    <w:rsid w:val="001605AD"/>
    <w:rsid w:val="003438B1"/>
    <w:rsid w:val="004F7AF3"/>
    <w:rsid w:val="0050277C"/>
    <w:rsid w:val="0054183D"/>
    <w:rsid w:val="005C5D5B"/>
    <w:rsid w:val="005D5ED5"/>
    <w:rsid w:val="005E3714"/>
    <w:rsid w:val="006A4E97"/>
    <w:rsid w:val="006E4988"/>
    <w:rsid w:val="00722508"/>
    <w:rsid w:val="0079449C"/>
    <w:rsid w:val="007D3BC8"/>
    <w:rsid w:val="007F6860"/>
    <w:rsid w:val="008E0760"/>
    <w:rsid w:val="00917BFE"/>
    <w:rsid w:val="00B45DF8"/>
    <w:rsid w:val="00C54897"/>
    <w:rsid w:val="00C66B8A"/>
    <w:rsid w:val="00D12D05"/>
    <w:rsid w:val="00D63BC9"/>
    <w:rsid w:val="00EC2E3D"/>
    <w:rsid w:val="00FA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9F8F2E"/>
  <w15:docId w15:val="{F86B76E4-1741-4819-9544-7B10A379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77C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  <w:lang w:bidi="ar-SA"/>
    </w:rPr>
  </w:style>
  <w:style w:type="paragraph" w:styleId="Heading6">
    <w:name w:val="heading 6"/>
    <w:basedOn w:val="Normal"/>
    <w:next w:val="Normal"/>
    <w:link w:val="Heading6Char"/>
    <w:qFormat/>
    <w:rsid w:val="0050277C"/>
    <w:pPr>
      <w:keepNext/>
      <w:jc w:val="center"/>
      <w:outlineLvl w:val="5"/>
    </w:pPr>
    <w:rPr>
      <w:rFonts w:cs="Nazanin"/>
      <w:b/>
      <w:bCs/>
      <w:sz w:val="26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0D089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bidi="fa-IR"/>
    </w:rPr>
  </w:style>
  <w:style w:type="character" w:customStyle="1" w:styleId="HeaderChar">
    <w:name w:val="Header Char"/>
    <w:basedOn w:val="DefaultParagraphFont"/>
    <w:link w:val="Header"/>
    <w:rsid w:val="000D0891"/>
  </w:style>
  <w:style w:type="paragraph" w:styleId="Footer">
    <w:name w:val="footer"/>
    <w:basedOn w:val="Normal"/>
    <w:link w:val="FooterChar"/>
    <w:uiPriority w:val="99"/>
    <w:unhideWhenUsed/>
    <w:rsid w:val="000D089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bidi="fa-IR"/>
    </w:rPr>
  </w:style>
  <w:style w:type="character" w:customStyle="1" w:styleId="FooterChar">
    <w:name w:val="Footer Char"/>
    <w:basedOn w:val="DefaultParagraphFont"/>
    <w:link w:val="Footer"/>
    <w:uiPriority w:val="99"/>
    <w:rsid w:val="000D0891"/>
  </w:style>
  <w:style w:type="table" w:styleId="TableGrid">
    <w:name w:val="Table Grid"/>
    <w:basedOn w:val="TableNormal"/>
    <w:uiPriority w:val="39"/>
    <w:rsid w:val="00C54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E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ED5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rsid w:val="0050277C"/>
    <w:rPr>
      <w:rFonts w:ascii="Times New Roman" w:eastAsia="Times New Roman" w:hAnsi="Times New Roman" w:cs="Nazanin"/>
      <w:b/>
      <w:bCs/>
      <w:sz w:val="26"/>
      <w:szCs w:val="3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dabir1</dc:creator>
  <cp:keywords/>
  <dc:description/>
  <cp:lastModifiedBy>ASUS</cp:lastModifiedBy>
  <cp:revision>3</cp:revision>
  <cp:lastPrinted>2017-05-24T04:45:00Z</cp:lastPrinted>
  <dcterms:created xsi:type="dcterms:W3CDTF">2021-03-14T08:42:00Z</dcterms:created>
  <dcterms:modified xsi:type="dcterms:W3CDTF">2021-06-14T11:00:00Z</dcterms:modified>
</cp:coreProperties>
</file>